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49232" w14:textId="2B740C64" w:rsidR="00054AFD" w:rsidRDefault="00054AFD" w:rsidP="00054AFD">
      <w:pPr>
        <w:jc w:val="right"/>
        <w:rPr>
          <w:rFonts w:asciiTheme="minorHAnsi" w:hAnsiTheme="minorHAnsi" w:cstheme="minorHAnsi"/>
        </w:rPr>
      </w:pPr>
      <w:r w:rsidRPr="00793BC3">
        <w:rPr>
          <w:rFonts w:asciiTheme="minorHAnsi" w:hAnsiTheme="minorHAnsi" w:cstheme="minorHAnsi"/>
        </w:rPr>
        <w:t>Załącznik nr 2 do zapytania ofertowego</w:t>
      </w:r>
      <w:r w:rsidRPr="00793BC3">
        <w:rPr>
          <w:rFonts w:asciiTheme="minorHAnsi" w:hAnsiTheme="minorHAnsi" w:cstheme="minorHAnsi"/>
        </w:rPr>
        <w:br/>
        <w:t xml:space="preserve">nr </w:t>
      </w:r>
      <w:r w:rsidR="00110A0F">
        <w:rPr>
          <w:rFonts w:asciiTheme="minorHAnsi" w:hAnsiTheme="minorHAnsi" w:cstheme="minorHAnsi"/>
        </w:rPr>
        <w:t>20</w:t>
      </w:r>
      <w:r w:rsidRPr="00793BC3">
        <w:rPr>
          <w:rFonts w:asciiTheme="minorHAnsi" w:hAnsiTheme="minorHAnsi" w:cstheme="minorHAnsi"/>
        </w:rPr>
        <w:t>/</w:t>
      </w:r>
      <w:r w:rsidR="002A3A34">
        <w:rPr>
          <w:rFonts w:asciiTheme="minorHAnsi" w:hAnsiTheme="minorHAnsi" w:cstheme="minorHAnsi"/>
        </w:rPr>
        <w:t>1</w:t>
      </w:r>
      <w:r w:rsidR="00110A0F">
        <w:rPr>
          <w:rFonts w:asciiTheme="minorHAnsi" w:hAnsiTheme="minorHAnsi" w:cstheme="minorHAnsi"/>
        </w:rPr>
        <w:t>0</w:t>
      </w:r>
      <w:r w:rsidRPr="00793BC3">
        <w:rPr>
          <w:rFonts w:asciiTheme="minorHAnsi" w:hAnsiTheme="minorHAnsi" w:cstheme="minorHAnsi"/>
        </w:rPr>
        <w:t>/KS/202</w:t>
      </w:r>
      <w:r w:rsidR="002A3A34">
        <w:rPr>
          <w:rFonts w:asciiTheme="minorHAnsi" w:hAnsiTheme="minorHAnsi" w:cstheme="minorHAnsi"/>
        </w:rPr>
        <w:t>6</w:t>
      </w:r>
    </w:p>
    <w:p w14:paraId="616EB21E" w14:textId="77777777" w:rsidR="00793BC3" w:rsidRPr="00793BC3" w:rsidRDefault="00793BC3" w:rsidP="00054AFD">
      <w:pPr>
        <w:jc w:val="right"/>
        <w:rPr>
          <w:rFonts w:asciiTheme="minorHAnsi" w:hAnsiTheme="minorHAnsi" w:cstheme="minorHAnsi"/>
        </w:rPr>
      </w:pPr>
    </w:p>
    <w:p w14:paraId="2D3ED1BA" w14:textId="77777777" w:rsidR="00054AFD" w:rsidRPr="00793BC3" w:rsidRDefault="00054AFD" w:rsidP="00533AA9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793BC3">
        <w:rPr>
          <w:rFonts w:asciiTheme="minorHAnsi" w:hAnsiTheme="minorHAnsi" w:cstheme="minorHAnsi"/>
          <w:b/>
          <w:bCs/>
          <w:sz w:val="32"/>
          <w:szCs w:val="32"/>
        </w:rPr>
        <w:t>SZCZEGÓŁOWY OPIS PRZEDMIOTU ZAMÓWIENIA</w:t>
      </w:r>
    </w:p>
    <w:p w14:paraId="6C77DDB8" w14:textId="77777777" w:rsid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E00022">
        <w:rPr>
          <w:rFonts w:asciiTheme="minorHAnsi" w:hAnsiTheme="minorHAnsi" w:cstheme="minorHAnsi"/>
          <w:sz w:val="16"/>
          <w:szCs w:val="16"/>
        </w:rPr>
        <w:t xml:space="preserve">Zamówienie realizowane jest w ramach projektu strategicznego „Partnerstwo uzdrowisk dla rozwoju pogranicza”, który jest dofinansowany z środków Unii Europejskiej w ramach Programu Współpracy Transgranicznej </w:t>
      </w:r>
      <w:proofErr w:type="spellStart"/>
      <w:r w:rsidRPr="00E00022">
        <w:rPr>
          <w:rFonts w:asciiTheme="minorHAnsi" w:hAnsiTheme="minorHAnsi" w:cstheme="minorHAnsi"/>
          <w:sz w:val="16"/>
          <w:szCs w:val="16"/>
        </w:rPr>
        <w:t>Interreg</w:t>
      </w:r>
      <w:proofErr w:type="spellEnd"/>
      <w:r w:rsidRPr="00E00022">
        <w:rPr>
          <w:rFonts w:asciiTheme="minorHAnsi" w:hAnsiTheme="minorHAnsi" w:cstheme="minorHAnsi"/>
          <w:sz w:val="16"/>
          <w:szCs w:val="16"/>
        </w:rPr>
        <w:t xml:space="preserve"> VI-A Litwa–Polska 2021–2027.</w:t>
      </w:r>
    </w:p>
    <w:p w14:paraId="2DACEDD2" w14:textId="77777777" w:rsidR="00E00022" w:rsidRP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</w:p>
    <w:p w14:paraId="7EBF0C93" w14:textId="77777777" w:rsidR="00BE373D" w:rsidRDefault="00BE373D" w:rsidP="00533AA9">
      <w:p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6C8A327B" w14:textId="69FEED1C" w:rsidR="0024471E" w:rsidRPr="00FA13B9" w:rsidRDefault="00054AFD" w:rsidP="00FA13B9">
      <w:pPr>
        <w:pStyle w:val="Akapitzlist"/>
        <w:numPr>
          <w:ilvl w:val="0"/>
          <w:numId w:val="19"/>
        </w:num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FA13B9">
        <w:rPr>
          <w:rFonts w:asciiTheme="minorHAnsi" w:hAnsiTheme="minorHAnsi" w:cstheme="minorHAnsi"/>
          <w:b/>
          <w:bCs/>
          <w:sz w:val="24"/>
          <w:szCs w:val="24"/>
        </w:rPr>
        <w:t>Informacje podstawowe</w:t>
      </w:r>
    </w:p>
    <w:p w14:paraId="7A09069A" w14:textId="2B712641" w:rsidR="00FA13B9" w:rsidRPr="00FA13B9" w:rsidRDefault="00FA13B9" w:rsidP="00793BC3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Przedmiot zamówienia: Usługa tłumaczenia ustnego (tłumaczenie </w:t>
      </w:r>
      <w:r w:rsidR="00851DB7" w:rsidRPr="00851DB7">
        <w:rPr>
          <w:rFonts w:asciiTheme="minorHAnsi" w:hAnsiTheme="minorHAnsi" w:cstheme="minorHAnsi"/>
          <w:bCs/>
          <w:sz w:val="24"/>
          <w:szCs w:val="24"/>
          <w:lang w:eastAsia="ar-SA"/>
        </w:rPr>
        <w:t>konsekutywn</w:t>
      </w:r>
      <w:r w:rsidR="00851DB7">
        <w:rPr>
          <w:rFonts w:asciiTheme="minorHAnsi" w:hAnsiTheme="minorHAnsi" w:cstheme="minorHAnsi"/>
          <w:bCs/>
          <w:sz w:val="24"/>
          <w:szCs w:val="24"/>
          <w:lang w:eastAsia="ar-SA"/>
        </w:rPr>
        <w:t>e</w:t>
      </w: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>)</w:t>
      </w:r>
      <w:r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podczas </w:t>
      </w:r>
      <w:r w:rsidR="00110A0F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wizyty studyjnej w </w:t>
      </w:r>
      <w:proofErr w:type="spellStart"/>
      <w:r w:rsidR="00110A0F">
        <w:rPr>
          <w:rFonts w:asciiTheme="minorHAnsi" w:hAnsiTheme="minorHAnsi" w:cstheme="minorHAnsi"/>
          <w:bCs/>
          <w:sz w:val="24"/>
          <w:szCs w:val="24"/>
          <w:lang w:eastAsia="ar-SA"/>
        </w:rPr>
        <w:t>Birsztanach</w:t>
      </w:r>
      <w:proofErr w:type="spellEnd"/>
      <w:r>
        <w:rPr>
          <w:rFonts w:asciiTheme="minorHAnsi" w:hAnsiTheme="minorHAnsi" w:cstheme="minorHAnsi"/>
          <w:bCs/>
          <w:sz w:val="24"/>
          <w:szCs w:val="24"/>
          <w:lang w:eastAsia="ar-SA"/>
        </w:rPr>
        <w:t>.</w:t>
      </w:r>
    </w:p>
    <w:p w14:paraId="4759AE13" w14:textId="6B31A7C4" w:rsidR="00FA13B9" w:rsidRDefault="00FA13B9" w:rsidP="00793BC3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>Język tłumaczenia: Język litewski w kombinacji z języka polskiego na język litewski</w:t>
      </w:r>
      <w:r w:rsidR="00793BC3">
        <w:rPr>
          <w:rFonts w:asciiTheme="minorHAnsi" w:hAnsiTheme="minorHAnsi" w:cstheme="minorHAnsi"/>
          <w:bCs/>
          <w:sz w:val="24"/>
          <w:szCs w:val="24"/>
          <w:lang w:eastAsia="ar-SA"/>
        </w:rPr>
        <w:br/>
      </w: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>oraz z języka litewskiego na język polski</w:t>
      </w:r>
      <w:r>
        <w:rPr>
          <w:rFonts w:asciiTheme="minorHAnsi" w:hAnsiTheme="minorHAnsi" w:cstheme="minorHAnsi"/>
          <w:bCs/>
          <w:sz w:val="24"/>
          <w:szCs w:val="24"/>
          <w:lang w:eastAsia="ar-SA"/>
        </w:rPr>
        <w:t>.</w:t>
      </w:r>
    </w:p>
    <w:p w14:paraId="3E2F54FD" w14:textId="4B30CF84" w:rsidR="00FA13B9" w:rsidRDefault="00FA13B9" w:rsidP="00793BC3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>Termin realizacji usługi:</w:t>
      </w:r>
      <w:r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</w:t>
      </w:r>
      <w:r w:rsidR="00584A51">
        <w:rPr>
          <w:rFonts w:asciiTheme="minorHAnsi" w:hAnsiTheme="minorHAnsi" w:cstheme="minorHAnsi"/>
          <w:bCs/>
          <w:sz w:val="24"/>
          <w:szCs w:val="24"/>
          <w:lang w:eastAsia="ar-SA"/>
        </w:rPr>
        <w:t>4 – 5 listopada</w:t>
      </w:r>
      <w:r w:rsidR="00185301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202</w:t>
      </w:r>
      <w:r w:rsidR="005C6D64">
        <w:rPr>
          <w:rFonts w:asciiTheme="minorHAnsi" w:hAnsiTheme="minorHAnsi" w:cstheme="minorHAnsi"/>
          <w:bCs/>
          <w:sz w:val="24"/>
          <w:szCs w:val="24"/>
          <w:lang w:eastAsia="ar-SA"/>
        </w:rPr>
        <w:t>6</w:t>
      </w:r>
      <w:r w:rsidR="00185301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r</w:t>
      </w:r>
      <w:r>
        <w:rPr>
          <w:rFonts w:asciiTheme="minorHAnsi" w:hAnsiTheme="minorHAnsi" w:cstheme="minorHAnsi"/>
          <w:bCs/>
          <w:sz w:val="24"/>
          <w:szCs w:val="24"/>
          <w:lang w:eastAsia="ar-SA"/>
        </w:rPr>
        <w:t>.</w:t>
      </w:r>
    </w:p>
    <w:p w14:paraId="2CD1F08B" w14:textId="68014367" w:rsidR="00FA13B9" w:rsidRDefault="00FA13B9" w:rsidP="00793BC3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>Miejsce realizacji usługi:</w:t>
      </w:r>
      <w:r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19-500 Gołdap</w:t>
      </w: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>.</w:t>
      </w:r>
    </w:p>
    <w:p w14:paraId="23A5CD67" w14:textId="2E5A6EAB" w:rsidR="00FA13B9" w:rsidRPr="00FA13B9" w:rsidRDefault="00FA13B9" w:rsidP="00793BC3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FA13B9">
        <w:rPr>
          <w:rFonts w:asciiTheme="minorHAnsi" w:hAnsiTheme="minorHAnsi" w:cstheme="minorHAnsi"/>
          <w:bCs/>
          <w:sz w:val="24"/>
          <w:szCs w:val="24"/>
          <w:lang w:eastAsia="ar-SA"/>
        </w:rPr>
        <w:t>Liczba tłumaczy, którą ma zapewnić Wykonawca:</w:t>
      </w:r>
      <w:r w:rsidR="002A3A34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</w:t>
      </w:r>
      <w:r w:rsidR="00110A0F">
        <w:rPr>
          <w:rFonts w:asciiTheme="minorHAnsi" w:hAnsiTheme="minorHAnsi" w:cstheme="minorHAnsi"/>
          <w:bCs/>
          <w:sz w:val="24"/>
          <w:szCs w:val="24"/>
          <w:lang w:eastAsia="ar-SA"/>
        </w:rPr>
        <w:t>1</w:t>
      </w:r>
      <w:r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tłumacz</w:t>
      </w:r>
    </w:p>
    <w:p w14:paraId="5E81A457" w14:textId="77777777" w:rsidR="00FA13B9" w:rsidRDefault="00FA13B9" w:rsidP="00FA13B9">
      <w:p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2E8A7832" w14:textId="3CC24D09" w:rsidR="00FA13B9" w:rsidRPr="00FA13B9" w:rsidRDefault="00FA13B9" w:rsidP="00FA13B9">
      <w:pPr>
        <w:pStyle w:val="Akapitzlist"/>
        <w:numPr>
          <w:ilvl w:val="0"/>
          <w:numId w:val="19"/>
        </w:num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Zadania wykonawcy</w:t>
      </w:r>
    </w:p>
    <w:p w14:paraId="680FCFE3" w14:textId="77777777" w:rsidR="00D512DD" w:rsidRDefault="00FA13B9" w:rsidP="005445DA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Zamawiający nie ponosi żadnych innych kosztów związanych z pracą tłumaczy, tym samym</w:t>
      </w:r>
      <w:r w:rsidR="00D512DD"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</w:t>
      </w: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koszty zakwaterowania, transportu, ubezpieczenia, wyżywienia i inne ponosi wyłącznie</w:t>
      </w:r>
      <w:r w:rsidR="00D512DD"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</w:t>
      </w: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Wykonawca.</w:t>
      </w:r>
    </w:p>
    <w:p w14:paraId="5E7A9C67" w14:textId="77777777" w:rsidR="00D512DD" w:rsidRDefault="00FA13B9" w:rsidP="006631C0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Tematyka tłumacze</w:t>
      </w:r>
      <w:r w:rsidR="00D512DD"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ń</w:t>
      </w: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obejmuje zagadnienia ogólne</w:t>
      </w:r>
      <w:r w:rsidR="00D512DD"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,</w:t>
      </w: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gospodarcze, prawne oraz społeczne</w:t>
      </w:r>
      <w:r w:rsidR="00D512DD"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br/>
        <w:t>w szczególności związane z sektorem turystyki, uzdrowisk i zdrowia.</w:t>
      </w:r>
    </w:p>
    <w:p w14:paraId="1272C53C" w14:textId="77777777" w:rsidR="00D512DD" w:rsidRDefault="00FA13B9" w:rsidP="004C5E28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Wykonawca gwarantuje, że skieruje do realizacji usługi osoby, których wykształcenie, kwalifikacje</w:t>
      </w:r>
      <w:r w:rsidR="00D512DD"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</w:t>
      </w:r>
      <w:r w:rsidRPr="00D512DD">
        <w:rPr>
          <w:rFonts w:asciiTheme="minorHAnsi" w:hAnsiTheme="minorHAnsi" w:cstheme="minorHAnsi"/>
          <w:bCs/>
          <w:sz w:val="24"/>
          <w:szCs w:val="24"/>
          <w:lang w:eastAsia="ar-SA"/>
        </w:rPr>
        <w:t>językowe, wiedza oraz doświadczenie, stanowią rękojmię należytej realizacji zamówienia.</w:t>
      </w:r>
    </w:p>
    <w:p w14:paraId="2EAED388" w14:textId="46AE89C5" w:rsidR="00977FC9" w:rsidRPr="00851DB7" w:rsidRDefault="00977FC9" w:rsidP="00851DB7">
      <w:pPr>
        <w:jc w:val="both"/>
        <w:rPr>
          <w:rStyle w:val="Hipercze"/>
          <w:rFonts w:asciiTheme="minorHAnsi" w:hAnsiTheme="minorHAnsi" w:cstheme="minorHAnsi"/>
          <w:bCs/>
          <w:color w:val="auto"/>
          <w:sz w:val="24"/>
          <w:szCs w:val="24"/>
          <w:u w:val="none"/>
          <w:lang w:eastAsia="ar-SA"/>
        </w:rPr>
      </w:pPr>
    </w:p>
    <w:p w14:paraId="243FA2BF" w14:textId="77777777" w:rsidR="00977FC9" w:rsidRDefault="00977FC9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</w:p>
    <w:sectPr w:rsidR="00977FC9" w:rsidSect="00816DBA">
      <w:headerReference w:type="default" r:id="rId7"/>
      <w:pgSz w:w="11906" w:h="16838"/>
      <w:pgMar w:top="2127" w:right="851" w:bottom="851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27EC7" w14:textId="77777777" w:rsidR="00F764D9" w:rsidRPr="00533AA9" w:rsidRDefault="00F764D9">
      <w:pPr>
        <w:spacing w:after="0" w:line="240" w:lineRule="auto"/>
      </w:pPr>
      <w:r w:rsidRPr="00533AA9">
        <w:separator/>
      </w:r>
    </w:p>
  </w:endnote>
  <w:endnote w:type="continuationSeparator" w:id="0">
    <w:p w14:paraId="224A31B7" w14:textId="77777777" w:rsidR="00F764D9" w:rsidRPr="00533AA9" w:rsidRDefault="00F764D9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Yu Gothic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5A386" w14:textId="77777777" w:rsidR="00F764D9" w:rsidRPr="00533AA9" w:rsidRDefault="00F764D9">
      <w:pPr>
        <w:spacing w:after="0" w:line="240" w:lineRule="auto"/>
      </w:pPr>
      <w:r w:rsidRPr="00533AA9">
        <w:separator/>
      </w:r>
    </w:p>
  </w:footnote>
  <w:footnote w:type="continuationSeparator" w:id="0">
    <w:p w14:paraId="58865B76" w14:textId="77777777" w:rsidR="00F764D9" w:rsidRPr="00533AA9" w:rsidRDefault="00F764D9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969A" w14:textId="62EDC1C3" w:rsidR="00ED3FA8" w:rsidRDefault="00ED3FA8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562F36DF" wp14:editId="1365204A">
          <wp:simplePos x="0" y="0"/>
          <wp:positionH relativeFrom="page">
            <wp:posOffset>6985</wp:posOffset>
          </wp:positionH>
          <wp:positionV relativeFrom="page">
            <wp:posOffset>10795</wp:posOffset>
          </wp:positionV>
          <wp:extent cx="7588800" cy="1073160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D049D3"/>
    <w:multiLevelType w:val="hybridMultilevel"/>
    <w:tmpl w:val="2EE4349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E010E85"/>
    <w:multiLevelType w:val="hybridMultilevel"/>
    <w:tmpl w:val="6262C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BC5CF1"/>
    <w:multiLevelType w:val="hybridMultilevel"/>
    <w:tmpl w:val="76D8D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11527"/>
    <w:multiLevelType w:val="hybridMultilevel"/>
    <w:tmpl w:val="326CE14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8D660176">
      <w:start w:val="1"/>
      <w:numFmt w:val="bullet"/>
      <w:lvlText w:val=""/>
      <w:lvlJc w:val="left"/>
      <w:pPr>
        <w:ind w:left="2688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CFE7E57"/>
    <w:multiLevelType w:val="hybridMultilevel"/>
    <w:tmpl w:val="58484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499828">
    <w:abstractNumId w:val="9"/>
  </w:num>
  <w:num w:numId="2" w16cid:durableId="452139187">
    <w:abstractNumId w:val="11"/>
  </w:num>
  <w:num w:numId="3" w16cid:durableId="1424645260">
    <w:abstractNumId w:val="3"/>
  </w:num>
  <w:num w:numId="4" w16cid:durableId="2112357014">
    <w:abstractNumId w:val="5"/>
  </w:num>
  <w:num w:numId="5" w16cid:durableId="302195238">
    <w:abstractNumId w:val="17"/>
  </w:num>
  <w:num w:numId="6" w16cid:durableId="1944875877">
    <w:abstractNumId w:val="8"/>
  </w:num>
  <w:num w:numId="7" w16cid:durableId="2098625739">
    <w:abstractNumId w:val="10"/>
  </w:num>
  <w:num w:numId="8" w16cid:durableId="680161425">
    <w:abstractNumId w:val="7"/>
  </w:num>
  <w:num w:numId="9" w16cid:durableId="403919728">
    <w:abstractNumId w:val="4"/>
  </w:num>
  <w:num w:numId="10" w16cid:durableId="281036761">
    <w:abstractNumId w:val="6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16"/>
  </w:num>
  <w:num w:numId="14" w16cid:durableId="1645769665">
    <w:abstractNumId w:val="15"/>
  </w:num>
  <w:num w:numId="15" w16cid:durableId="2135442586">
    <w:abstractNumId w:val="12"/>
  </w:num>
  <w:num w:numId="16" w16cid:durableId="802382175">
    <w:abstractNumId w:val="0"/>
  </w:num>
  <w:num w:numId="17" w16cid:durableId="70199101">
    <w:abstractNumId w:val="20"/>
  </w:num>
  <w:num w:numId="18" w16cid:durableId="516626515">
    <w:abstractNumId w:val="13"/>
  </w:num>
  <w:num w:numId="19" w16cid:durableId="952369791">
    <w:abstractNumId w:val="18"/>
  </w:num>
  <w:num w:numId="20" w16cid:durableId="491486243">
    <w:abstractNumId w:val="14"/>
  </w:num>
  <w:num w:numId="21" w16cid:durableId="3678748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53F29"/>
    <w:rsid w:val="00054AFD"/>
    <w:rsid w:val="000765E5"/>
    <w:rsid w:val="000D1F91"/>
    <w:rsid w:val="00110A0F"/>
    <w:rsid w:val="00141C5B"/>
    <w:rsid w:val="00162750"/>
    <w:rsid w:val="00185301"/>
    <w:rsid w:val="00232E9A"/>
    <w:rsid w:val="0024471E"/>
    <w:rsid w:val="002A3A34"/>
    <w:rsid w:val="002C365F"/>
    <w:rsid w:val="002E458E"/>
    <w:rsid w:val="00341254"/>
    <w:rsid w:val="003724D3"/>
    <w:rsid w:val="0039126F"/>
    <w:rsid w:val="003C1E03"/>
    <w:rsid w:val="00401E8B"/>
    <w:rsid w:val="00413349"/>
    <w:rsid w:val="0045177D"/>
    <w:rsid w:val="00463853"/>
    <w:rsid w:val="004A0D62"/>
    <w:rsid w:val="004D4387"/>
    <w:rsid w:val="005016C9"/>
    <w:rsid w:val="00533AA9"/>
    <w:rsid w:val="00536CE5"/>
    <w:rsid w:val="00583121"/>
    <w:rsid w:val="00584A51"/>
    <w:rsid w:val="005C6D64"/>
    <w:rsid w:val="00641B52"/>
    <w:rsid w:val="00681F63"/>
    <w:rsid w:val="00724215"/>
    <w:rsid w:val="007663DB"/>
    <w:rsid w:val="00793BC3"/>
    <w:rsid w:val="007A22B4"/>
    <w:rsid w:val="00816DBA"/>
    <w:rsid w:val="00851DB7"/>
    <w:rsid w:val="00932960"/>
    <w:rsid w:val="00946409"/>
    <w:rsid w:val="00977FC9"/>
    <w:rsid w:val="009D0094"/>
    <w:rsid w:val="00A343BD"/>
    <w:rsid w:val="00A34F87"/>
    <w:rsid w:val="00AC2B2B"/>
    <w:rsid w:val="00B460DF"/>
    <w:rsid w:val="00BA1959"/>
    <w:rsid w:val="00BB1D20"/>
    <w:rsid w:val="00BE373D"/>
    <w:rsid w:val="00C172C6"/>
    <w:rsid w:val="00C3126D"/>
    <w:rsid w:val="00C70321"/>
    <w:rsid w:val="00C9738D"/>
    <w:rsid w:val="00CD5C53"/>
    <w:rsid w:val="00D320EB"/>
    <w:rsid w:val="00D512DD"/>
    <w:rsid w:val="00DA586E"/>
    <w:rsid w:val="00DC0934"/>
    <w:rsid w:val="00E00022"/>
    <w:rsid w:val="00E27DAD"/>
    <w:rsid w:val="00E71C19"/>
    <w:rsid w:val="00E866F2"/>
    <w:rsid w:val="00E92736"/>
    <w:rsid w:val="00EC15DB"/>
    <w:rsid w:val="00EC3401"/>
    <w:rsid w:val="00ED3FA8"/>
    <w:rsid w:val="00F436F7"/>
    <w:rsid w:val="00F524B7"/>
    <w:rsid w:val="00F55BE8"/>
    <w:rsid w:val="00F764D9"/>
    <w:rsid w:val="00FA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ED3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3FA8"/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1134</Characters>
  <Application>Microsoft Office Word</Application>
  <DocSecurity>0</DocSecurity>
  <Lines>35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Damian Dzięcioł</cp:lastModifiedBy>
  <cp:revision>3</cp:revision>
  <cp:lastPrinted>2025-08-08T09:28:00Z</cp:lastPrinted>
  <dcterms:created xsi:type="dcterms:W3CDTF">2026-10-20T08:25:00Z</dcterms:created>
  <dcterms:modified xsi:type="dcterms:W3CDTF">2026-10-20T08:25:00Z</dcterms:modified>
</cp:coreProperties>
</file>